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D54" w:rsidRPr="007B6CFC" w:rsidRDefault="00DE6D54" w:rsidP="007B6CFC">
      <w:pPr>
        <w:jc w:val="center"/>
        <w:rPr>
          <w:rFonts w:ascii="Times New Roman" w:hAnsi="Times New Roman" w:cs="Times New Roman"/>
          <w:b/>
          <w:sz w:val="28"/>
          <w:szCs w:val="28"/>
          <w:u w:val="single"/>
          <w:lang w:val="en-US"/>
        </w:rPr>
      </w:pPr>
      <w:bookmarkStart w:id="0" w:name="_GoBack"/>
      <w:bookmarkEnd w:id="0"/>
      <w:r w:rsidRPr="007B6CFC">
        <w:rPr>
          <w:rFonts w:ascii="Times New Roman" w:hAnsi="Times New Roman" w:cs="Times New Roman"/>
          <w:b/>
          <w:sz w:val="28"/>
          <w:szCs w:val="28"/>
          <w:u w:val="single"/>
          <w:lang w:val="en-US"/>
        </w:rPr>
        <w:t>What to see if you have two hours</w:t>
      </w:r>
    </w:p>
    <w:p w:rsidR="00DE6D54" w:rsidRPr="007B6CFC"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 xml:space="preserve">Take a walk through the local kremlin, which was built in the 16th century and is one of the best preserved in Russia. Original bricks are still visible in parts of the wall. Art and artifacts are exhibited in its towers. Tours in English can be organized. </w:t>
      </w:r>
    </w:p>
    <w:p w:rsidR="00DE6D54" w:rsidRPr="007B6CFC"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While inside the kremlin, stop by the church housing th</w:t>
      </w:r>
      <w:r w:rsidR="007B6CFC" w:rsidRPr="007B6CFC">
        <w:rPr>
          <w:rFonts w:ascii="Times New Roman" w:hAnsi="Times New Roman" w:cs="Times New Roman"/>
          <w:sz w:val="28"/>
          <w:szCs w:val="28"/>
          <w:lang w:val="en-US"/>
        </w:rPr>
        <w:t>e Tula State Arms Museum. The mu</w:t>
      </w:r>
      <w:r w:rsidRPr="007B6CFC">
        <w:rPr>
          <w:rFonts w:ascii="Times New Roman" w:hAnsi="Times New Roman" w:cs="Times New Roman"/>
          <w:sz w:val="28"/>
          <w:szCs w:val="28"/>
          <w:lang w:val="en-US"/>
        </w:rPr>
        <w:t xml:space="preserve">seum, which speaks to the city's military history, offers an extensive collection of Russian, American, Asian and European weapons from the 16th century to the present. </w:t>
      </w:r>
    </w:p>
    <w:p w:rsidR="001077E5" w:rsidRPr="007B6CFC"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 xml:space="preserve">Don't miss taking a look at the flea in horseshoes, an exhibit that can only be seen with the aid of a microscope. The horseshoed flea is a nod to an 1800s </w:t>
      </w:r>
      <w:proofErr w:type="gramStart"/>
      <w:r w:rsidRPr="007B6CFC">
        <w:rPr>
          <w:rFonts w:ascii="Times New Roman" w:hAnsi="Times New Roman" w:cs="Times New Roman"/>
          <w:sz w:val="28"/>
          <w:szCs w:val="28"/>
          <w:lang w:val="en-US"/>
        </w:rPr>
        <w:t>childr</w:t>
      </w:r>
      <w:r w:rsidR="007B6CFC" w:rsidRPr="007B6CFC">
        <w:rPr>
          <w:rFonts w:ascii="Times New Roman" w:hAnsi="Times New Roman" w:cs="Times New Roman"/>
          <w:sz w:val="28"/>
          <w:szCs w:val="28"/>
          <w:lang w:val="en-US"/>
        </w:rPr>
        <w:t>en's  story</w:t>
      </w:r>
      <w:proofErr w:type="gramEnd"/>
      <w:r w:rsidR="007B6CFC" w:rsidRPr="007B6CFC">
        <w:rPr>
          <w:rFonts w:ascii="Times New Roman" w:hAnsi="Times New Roman" w:cs="Times New Roman"/>
          <w:sz w:val="28"/>
          <w:szCs w:val="28"/>
          <w:lang w:val="en-US"/>
        </w:rPr>
        <w:t xml:space="preserve"> about a Tula blacksmith </w:t>
      </w:r>
      <w:r w:rsidRPr="007B6CFC">
        <w:rPr>
          <w:rFonts w:ascii="Times New Roman" w:hAnsi="Times New Roman" w:cs="Times New Roman"/>
          <w:sz w:val="28"/>
          <w:szCs w:val="28"/>
          <w:lang w:val="en-US"/>
        </w:rPr>
        <w:t xml:space="preserve">named </w:t>
      </w:r>
      <w:proofErr w:type="spellStart"/>
      <w:r w:rsidRPr="007B6CFC">
        <w:rPr>
          <w:rFonts w:ascii="Times New Roman" w:hAnsi="Times New Roman" w:cs="Times New Roman"/>
          <w:sz w:val="28"/>
          <w:szCs w:val="28"/>
          <w:lang w:val="en-US"/>
        </w:rPr>
        <w:t>Levsha</w:t>
      </w:r>
      <w:proofErr w:type="spellEnd"/>
      <w:r w:rsidRPr="007B6CFC">
        <w:rPr>
          <w:rFonts w:ascii="Times New Roman" w:hAnsi="Times New Roman" w:cs="Times New Roman"/>
          <w:sz w:val="28"/>
          <w:szCs w:val="28"/>
          <w:lang w:val="en-US"/>
        </w:rPr>
        <w:t>, or Lefty, who made horseshoes for a flea.</w:t>
      </w:r>
    </w:p>
    <w:sectPr w:rsidR="001077E5" w:rsidRPr="007B6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648"/>
    <w:rsid w:val="001077E5"/>
    <w:rsid w:val="007B6CFC"/>
    <w:rsid w:val="00DE6D54"/>
    <w:rsid w:val="00F8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119</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Mary</cp:lastModifiedBy>
  <cp:revision>3</cp:revision>
  <dcterms:created xsi:type="dcterms:W3CDTF">2020-09-24T14:16:00Z</dcterms:created>
  <dcterms:modified xsi:type="dcterms:W3CDTF">2020-09-24T15:28:00Z</dcterms:modified>
</cp:coreProperties>
</file>